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70" w:rsidRPr="00F30EBA" w:rsidRDefault="00C21A70" w:rsidP="00C21A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BA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1A70" w:rsidRDefault="00C21A70" w:rsidP="00C21A70">
      <w:pPr>
        <w:pStyle w:val="ConsPlusNonformat"/>
        <w:jc w:val="center"/>
        <w:rPr>
          <w:rFonts w:ascii="Times New Roman" w:hAnsi="Times New Roman" w:cs="Times New Roman"/>
        </w:rPr>
      </w:pPr>
      <w:r w:rsidRPr="00F30EBA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характера, </w:t>
      </w:r>
      <w:r w:rsidRPr="00082913">
        <w:rPr>
          <w:rFonts w:ascii="Times New Roman" w:hAnsi="Times New Roman" w:cs="Times New Roman"/>
          <w:color w:val="000000" w:themeColor="text1"/>
        </w:rPr>
        <w:t>представленные отдельными категориями лиц и членов их семей</w:t>
      </w:r>
      <w:r w:rsidRPr="007F627F"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за отчетный период с 1 января 20</w:t>
      </w:r>
      <w:r>
        <w:rPr>
          <w:rFonts w:ascii="Times New Roman" w:hAnsi="Times New Roman" w:cs="Times New Roman"/>
        </w:rPr>
        <w:t xml:space="preserve">17 </w:t>
      </w:r>
      <w:r w:rsidRPr="00F30EBA">
        <w:rPr>
          <w:rFonts w:ascii="Times New Roman" w:hAnsi="Times New Roman" w:cs="Times New Roman"/>
        </w:rPr>
        <w:t>года по 31 декабря 20</w:t>
      </w:r>
      <w:r>
        <w:rPr>
          <w:rFonts w:ascii="Times New Roman" w:hAnsi="Times New Roman" w:cs="Times New Roman"/>
        </w:rPr>
        <w:t>17</w:t>
      </w:r>
      <w:r w:rsidRPr="00F30EBA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и подлежащие размещению в информационно-телекоммуникационной сети Интернет на официальном сайте органов местного самоуправления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муниципального района Богатовский Самарской области</w:t>
      </w:r>
    </w:p>
    <w:p w:rsidR="00C21A70" w:rsidRPr="00F30EBA" w:rsidRDefault="00C21A70" w:rsidP="00C21A7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673"/>
        <w:gridCol w:w="1134"/>
        <w:gridCol w:w="964"/>
        <w:gridCol w:w="850"/>
        <w:gridCol w:w="907"/>
        <w:gridCol w:w="1134"/>
        <w:gridCol w:w="794"/>
        <w:gridCol w:w="794"/>
        <w:gridCol w:w="850"/>
        <w:gridCol w:w="1503"/>
        <w:gridCol w:w="1928"/>
        <w:gridCol w:w="2467"/>
      </w:tblGrid>
      <w:tr w:rsidR="00C21A70" w:rsidRPr="00F30EBA" w:rsidTr="00D166DE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70" w:rsidRPr="00F30EBA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N п/п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70" w:rsidRPr="00F30EBA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70" w:rsidRPr="00F30EBA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70" w:rsidRPr="00F30EBA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70" w:rsidRPr="00F30EBA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70" w:rsidRPr="00F30EBA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Транспортные средства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70" w:rsidRPr="00F30EBA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Декларированный годовой доход </w:t>
            </w:r>
            <w:hyperlink w:anchor="Par121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&lt;1&gt;</w:t>
              </w:r>
            </w:hyperlink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A70" w:rsidRPr="00F30EBA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  <w:hyperlink w:anchor="Par122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&lt;2&gt;</w:t>
              </w:r>
            </w:hyperlink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C21A70" w:rsidRPr="00F30EBA" w:rsidTr="00D166DE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Pr="00F30EBA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Pr="00F30EBA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Pr="00F30EBA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Pr="00F30EBA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Pr="00F30EBA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Pr="00F30EBA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Pr="00F30EBA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Pr="00F30EBA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Pr="00F30EBA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Pr="00F30EBA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Pr="00F30EBA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Pr="00F30EBA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Pr="00F30EBA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C21A70" w:rsidRPr="00F30EBA" w:rsidTr="00D166DE">
        <w:trPr>
          <w:trHeight w:val="21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Default="00C21A70" w:rsidP="00D166DE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C21A70" w:rsidRDefault="00C21A70" w:rsidP="00D166DE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C21A70" w:rsidRDefault="00C21A70" w:rsidP="00D166DE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C21A70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t xml:space="preserve">  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C21A70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21A70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21A70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21A70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21A70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21A70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21A70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21A70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21A70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21A70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21A70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21A70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21A70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21A70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21A70" w:rsidRPr="00434288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Герасимов </w:t>
            </w:r>
          </w:p>
          <w:p w:rsidR="00C21A70" w:rsidRPr="00F30EBA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Денис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Руководитель</w:t>
            </w:r>
          </w:p>
          <w:p w:rsidR="00C21A70" w:rsidRPr="00F30EBA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4342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МБУ "МФЦ предоставления гос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ударственных</w:t>
            </w:r>
            <w:r w:rsidRPr="004342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и мун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иципальных</w:t>
            </w:r>
            <w:r w:rsidRPr="0043428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услуг населению  м/р Богатовский"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Pr="00F30EBA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 для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Pr="00C66F0D" w:rsidRDefault="00C21A70" w:rsidP="00D166DE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F0D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Pr="00434288" w:rsidRDefault="00C21A70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Pr="00F30EBA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Pr="00AD1C9B" w:rsidRDefault="00C21A70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Pr="00EC0D73" w:rsidRDefault="00C21A70" w:rsidP="00D16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Pr="00287F82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87F8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527 201</w:t>
            </w:r>
          </w:p>
          <w:p w:rsidR="00C21A70" w:rsidRPr="00F30EBA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Pr="00F30EBA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C21A70" w:rsidRPr="00F30EBA" w:rsidTr="00D166DE">
        <w:trPr>
          <w:trHeight w:val="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Pr="00F30EBA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Pr="004629B6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Pr="00F30EBA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 под огород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Pr="00F30EBA" w:rsidRDefault="00C21A70" w:rsidP="00D166DE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  <w:r w:rsidRPr="00C66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Pr="00434288" w:rsidRDefault="00C21A70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Pr="00F30EBA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Pr="00F30EBA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Pr="00FF73E9" w:rsidRDefault="00C21A70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1014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Pr="00F30EBA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Pr="00EC0D73" w:rsidRDefault="00C21A70" w:rsidP="00D16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Pr="00F30EBA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Pr="00F30EBA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C21A70" w:rsidRPr="00F30EBA" w:rsidTr="00D166DE">
        <w:trPr>
          <w:trHeight w:val="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Pr="00F30EBA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Pr="004629B6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Pr="00CA5BAF" w:rsidRDefault="00C21A70" w:rsidP="00D166DE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Default="00C21A70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Default="00C21A70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Default="00C21A70" w:rsidP="00D16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Pr="00F30EBA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Pr="00F30EBA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Кредитный договор, собственные накопления (Квартира) </w:t>
            </w:r>
          </w:p>
        </w:tc>
      </w:tr>
      <w:tr w:rsidR="00C21A70" w:rsidRPr="00F30EBA" w:rsidTr="00D166DE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Pr="00F30EBA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Pr="00F30EBA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  <w:p w:rsidR="00C21A70" w:rsidRPr="00F30EBA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Pr="00F30EBA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Pr="00F30EBA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Pr="00434288" w:rsidRDefault="00C21A70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21A70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  <w:p w:rsidR="00C21A70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Pr="00F30EBA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Pr="00C66F0D" w:rsidRDefault="00C21A70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Pr="00F30EBA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Pr="00F30EBA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Pr="00F30EBA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A70" w:rsidRPr="00F30EBA" w:rsidRDefault="00C21A70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</w:tbl>
    <w:p w:rsidR="00C21A70" w:rsidRPr="00026739" w:rsidRDefault="00C21A70" w:rsidP="00C21A70">
      <w:pPr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lastRenderedPageBreak/>
        <w:t>&lt;1&gt; В случае, если в отчетном периоде муниципально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му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служаще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му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(работник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) 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по месту службы (работы) 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  </w:t>
      </w:r>
    </w:p>
    <w:p w:rsidR="00C21A70" w:rsidRPr="001D0971" w:rsidRDefault="00C21A70" w:rsidP="00C21A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>&lt;2&gt; Сведения указываются, если общая сумма таких сделок превышает общий доход муниципального служащего (работника) и его супруги (супруга) за три последних года, предшествующих отчетному периоду</w:t>
      </w:r>
    </w:p>
    <w:p w:rsidR="00205FB3" w:rsidRPr="00C21A70" w:rsidRDefault="00205FB3" w:rsidP="00AF7D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sectPr w:rsidR="00205FB3" w:rsidRPr="00C21A70" w:rsidSect="00AF7D12">
      <w:footerReference w:type="default" r:id="rId8"/>
      <w:type w:val="continuous"/>
      <w:pgSz w:w="16840" w:h="11906" w:orient="landscape"/>
      <w:pgMar w:top="709" w:right="567" w:bottom="426" w:left="567" w:header="0" w:footer="4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E2" w:rsidRDefault="006B58E2">
      <w:r>
        <w:separator/>
      </w:r>
    </w:p>
  </w:endnote>
  <w:endnote w:type="continuationSeparator" w:id="0">
    <w:p w:rsidR="006B58E2" w:rsidRDefault="006B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E2" w:rsidRDefault="006B58E2">
    <w:pPr>
      <w:pStyle w:val="ab"/>
      <w:jc w:val="right"/>
    </w:pPr>
  </w:p>
  <w:p w:rsidR="006B58E2" w:rsidRDefault="006B58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E2" w:rsidRDefault="006B58E2"/>
  </w:footnote>
  <w:footnote w:type="continuationSeparator" w:id="0">
    <w:p w:rsidR="006B58E2" w:rsidRDefault="006B58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C51FC"/>
    <w:multiLevelType w:val="hybridMultilevel"/>
    <w:tmpl w:val="0FCA36BE"/>
    <w:lvl w:ilvl="0" w:tplc="1D327C8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236EF"/>
    <w:multiLevelType w:val="hybridMultilevel"/>
    <w:tmpl w:val="C4AC9276"/>
    <w:lvl w:ilvl="0" w:tplc="9DE863A8">
      <w:start w:val="3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F2"/>
    <w:rsid w:val="00016068"/>
    <w:rsid w:val="00017E33"/>
    <w:rsid w:val="00031724"/>
    <w:rsid w:val="00036D64"/>
    <w:rsid w:val="00041EE9"/>
    <w:rsid w:val="00082913"/>
    <w:rsid w:val="000A6DFE"/>
    <w:rsid w:val="000B41A8"/>
    <w:rsid w:val="000F77F6"/>
    <w:rsid w:val="00100AB2"/>
    <w:rsid w:val="00124A34"/>
    <w:rsid w:val="00132B6E"/>
    <w:rsid w:val="001C7328"/>
    <w:rsid w:val="001D29CE"/>
    <w:rsid w:val="00205FB3"/>
    <w:rsid w:val="00231283"/>
    <w:rsid w:val="00245CAD"/>
    <w:rsid w:val="002636DE"/>
    <w:rsid w:val="00275FF5"/>
    <w:rsid w:val="002A5BB3"/>
    <w:rsid w:val="002C778C"/>
    <w:rsid w:val="002D63BC"/>
    <w:rsid w:val="002D7BB8"/>
    <w:rsid w:val="002E482A"/>
    <w:rsid w:val="002F5BB7"/>
    <w:rsid w:val="00307B2D"/>
    <w:rsid w:val="00316887"/>
    <w:rsid w:val="00321AF6"/>
    <w:rsid w:val="00354EA4"/>
    <w:rsid w:val="00357A5A"/>
    <w:rsid w:val="0036605C"/>
    <w:rsid w:val="00372C05"/>
    <w:rsid w:val="0038456B"/>
    <w:rsid w:val="00385322"/>
    <w:rsid w:val="003B6EC5"/>
    <w:rsid w:val="003D2868"/>
    <w:rsid w:val="003E3168"/>
    <w:rsid w:val="003E37A9"/>
    <w:rsid w:val="00420479"/>
    <w:rsid w:val="00434288"/>
    <w:rsid w:val="00437516"/>
    <w:rsid w:val="00454CBA"/>
    <w:rsid w:val="00461B7C"/>
    <w:rsid w:val="004629B6"/>
    <w:rsid w:val="004A4F4C"/>
    <w:rsid w:val="004F4A42"/>
    <w:rsid w:val="00571963"/>
    <w:rsid w:val="00596E56"/>
    <w:rsid w:val="005B6E99"/>
    <w:rsid w:val="005C1075"/>
    <w:rsid w:val="005C1C67"/>
    <w:rsid w:val="005C75FD"/>
    <w:rsid w:val="005E15FB"/>
    <w:rsid w:val="005E32E8"/>
    <w:rsid w:val="00602E31"/>
    <w:rsid w:val="00637F1C"/>
    <w:rsid w:val="00684670"/>
    <w:rsid w:val="00684A68"/>
    <w:rsid w:val="006B093E"/>
    <w:rsid w:val="006B58E2"/>
    <w:rsid w:val="006E608C"/>
    <w:rsid w:val="006F77C5"/>
    <w:rsid w:val="00726628"/>
    <w:rsid w:val="007512FF"/>
    <w:rsid w:val="007603DA"/>
    <w:rsid w:val="00784D14"/>
    <w:rsid w:val="00785C7D"/>
    <w:rsid w:val="0078761D"/>
    <w:rsid w:val="00797C14"/>
    <w:rsid w:val="007D3B2E"/>
    <w:rsid w:val="007E62BC"/>
    <w:rsid w:val="007F627F"/>
    <w:rsid w:val="00847713"/>
    <w:rsid w:val="0085023F"/>
    <w:rsid w:val="00850FF5"/>
    <w:rsid w:val="008640ED"/>
    <w:rsid w:val="00874E95"/>
    <w:rsid w:val="00883CAE"/>
    <w:rsid w:val="008C0422"/>
    <w:rsid w:val="008F29E7"/>
    <w:rsid w:val="00900955"/>
    <w:rsid w:val="00903ABD"/>
    <w:rsid w:val="009138B0"/>
    <w:rsid w:val="0091479D"/>
    <w:rsid w:val="009334DB"/>
    <w:rsid w:val="00945DD9"/>
    <w:rsid w:val="009638FE"/>
    <w:rsid w:val="009924C2"/>
    <w:rsid w:val="0099498C"/>
    <w:rsid w:val="009A5ABF"/>
    <w:rsid w:val="009B0EB3"/>
    <w:rsid w:val="009B281B"/>
    <w:rsid w:val="009B3B3C"/>
    <w:rsid w:val="009D54F7"/>
    <w:rsid w:val="009D7BEE"/>
    <w:rsid w:val="00A23576"/>
    <w:rsid w:val="00A43625"/>
    <w:rsid w:val="00A93CF8"/>
    <w:rsid w:val="00AA2F59"/>
    <w:rsid w:val="00AD1C9B"/>
    <w:rsid w:val="00AD30F0"/>
    <w:rsid w:val="00AD6343"/>
    <w:rsid w:val="00AE485A"/>
    <w:rsid w:val="00AF1B9D"/>
    <w:rsid w:val="00AF7D12"/>
    <w:rsid w:val="00B41922"/>
    <w:rsid w:val="00B63E8A"/>
    <w:rsid w:val="00BD0A6B"/>
    <w:rsid w:val="00BD6E21"/>
    <w:rsid w:val="00BE784C"/>
    <w:rsid w:val="00C051AA"/>
    <w:rsid w:val="00C21A70"/>
    <w:rsid w:val="00C379DD"/>
    <w:rsid w:val="00C46AAB"/>
    <w:rsid w:val="00C5601A"/>
    <w:rsid w:val="00C66F0D"/>
    <w:rsid w:val="00C839D9"/>
    <w:rsid w:val="00CC69A7"/>
    <w:rsid w:val="00CE66F2"/>
    <w:rsid w:val="00D20031"/>
    <w:rsid w:val="00D65F10"/>
    <w:rsid w:val="00D8546B"/>
    <w:rsid w:val="00DB14B0"/>
    <w:rsid w:val="00DD7314"/>
    <w:rsid w:val="00DE71FF"/>
    <w:rsid w:val="00E3779F"/>
    <w:rsid w:val="00E75497"/>
    <w:rsid w:val="00EB5AF6"/>
    <w:rsid w:val="00EC0D73"/>
    <w:rsid w:val="00ED39BA"/>
    <w:rsid w:val="00F02DE4"/>
    <w:rsid w:val="00F06EC0"/>
    <w:rsid w:val="00F115C6"/>
    <w:rsid w:val="00F30EBA"/>
    <w:rsid w:val="00F379F6"/>
    <w:rsid w:val="00F5631E"/>
    <w:rsid w:val="00F606ED"/>
    <w:rsid w:val="00FF3C96"/>
    <w:rsid w:val="00FF549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3</cp:revision>
  <cp:lastPrinted>2017-06-13T07:16:00Z</cp:lastPrinted>
  <dcterms:created xsi:type="dcterms:W3CDTF">2017-06-21T05:48:00Z</dcterms:created>
  <dcterms:modified xsi:type="dcterms:W3CDTF">2018-05-24T10:01:00Z</dcterms:modified>
</cp:coreProperties>
</file>